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BB" w:rsidRPr="00AF7F0E" w:rsidRDefault="000F3EBB" w:rsidP="000F3EBB">
      <w:pPr>
        <w:pStyle w:val="a3"/>
        <w:shd w:val="clear" w:color="auto" w:fill="FCFAEC"/>
        <w:spacing w:before="0" w:beforeAutospacing="0" w:after="0" w:afterAutospacing="0"/>
        <w:jc w:val="center"/>
        <w:rPr>
          <w:color w:val="3A3A3A"/>
          <w:sz w:val="28"/>
          <w:szCs w:val="28"/>
        </w:rPr>
      </w:pPr>
      <w:r w:rsidRPr="00AF7F0E">
        <w:rPr>
          <w:color w:val="3A3A3A"/>
          <w:sz w:val="28"/>
          <w:szCs w:val="28"/>
        </w:rPr>
        <w:t>СПИСОК</w:t>
      </w:r>
    </w:p>
    <w:p w:rsidR="000F3EBB" w:rsidRPr="00AF7F0E" w:rsidRDefault="000F3EBB" w:rsidP="000F3EBB">
      <w:pPr>
        <w:pStyle w:val="a3"/>
        <w:shd w:val="clear" w:color="auto" w:fill="FCFAEC"/>
        <w:spacing w:before="0" w:beforeAutospacing="0" w:after="0" w:afterAutospacing="0"/>
        <w:jc w:val="center"/>
        <w:rPr>
          <w:color w:val="3A3A3A"/>
          <w:sz w:val="28"/>
          <w:szCs w:val="28"/>
        </w:rPr>
      </w:pPr>
      <w:r w:rsidRPr="00AF7F0E">
        <w:rPr>
          <w:color w:val="3A3A3A"/>
          <w:sz w:val="28"/>
          <w:szCs w:val="28"/>
        </w:rPr>
        <w:t>лиц, включенных в кадровый резерв для замещения вакантных должностей муниципальной службы в комитете по управлению муниципальным имуществом города Ставрополя</w:t>
      </w:r>
    </w:p>
    <w:p w:rsidR="000F3EBB" w:rsidRPr="00AF7F0E" w:rsidRDefault="000F3EBB" w:rsidP="000F3EBB">
      <w:pPr>
        <w:pStyle w:val="a3"/>
        <w:shd w:val="clear" w:color="auto" w:fill="FCFAEC"/>
        <w:spacing w:before="0" w:beforeAutospacing="0" w:after="0" w:afterAutospacing="0"/>
        <w:jc w:val="center"/>
        <w:rPr>
          <w:color w:val="3A3A3A"/>
          <w:sz w:val="28"/>
          <w:szCs w:val="28"/>
        </w:rPr>
      </w:pPr>
      <w:r w:rsidRPr="00AF7F0E">
        <w:rPr>
          <w:color w:val="3A3A3A"/>
          <w:sz w:val="28"/>
          <w:szCs w:val="28"/>
        </w:rPr>
        <w:t xml:space="preserve">по состоянию на </w:t>
      </w:r>
      <w:r w:rsidR="00DD7379">
        <w:rPr>
          <w:color w:val="3A3A3A"/>
          <w:sz w:val="28"/>
          <w:szCs w:val="28"/>
        </w:rPr>
        <w:t>05.04</w:t>
      </w:r>
      <w:r w:rsidR="005B472E">
        <w:rPr>
          <w:color w:val="3A3A3A"/>
          <w:sz w:val="28"/>
          <w:szCs w:val="28"/>
        </w:rPr>
        <w:t>.201</w:t>
      </w:r>
      <w:r w:rsidR="003B4329">
        <w:rPr>
          <w:color w:val="3A3A3A"/>
          <w:sz w:val="28"/>
          <w:szCs w:val="28"/>
        </w:rPr>
        <w:t>7</w:t>
      </w:r>
      <w:r w:rsidRPr="00AF7F0E">
        <w:rPr>
          <w:color w:val="3A3A3A"/>
          <w:sz w:val="28"/>
          <w:szCs w:val="28"/>
        </w:rPr>
        <w:t xml:space="preserve"> г.</w:t>
      </w:r>
    </w:p>
    <w:tbl>
      <w:tblPr>
        <w:tblW w:w="0" w:type="auto"/>
        <w:shd w:val="clear" w:color="auto" w:fill="FCFAEC"/>
        <w:tblCellMar>
          <w:left w:w="0" w:type="dxa"/>
          <w:right w:w="0" w:type="dxa"/>
        </w:tblCellMar>
        <w:tblLook w:val="0000"/>
      </w:tblPr>
      <w:tblGrid>
        <w:gridCol w:w="393"/>
        <w:gridCol w:w="5435"/>
        <w:gridCol w:w="2312"/>
        <w:gridCol w:w="1231"/>
      </w:tblGrid>
      <w:tr w:rsidR="00603E41" w:rsidRPr="00AF7F0E" w:rsidTr="00603E41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№</w:t>
            </w:r>
          </w:p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п/п</w:t>
            </w:r>
          </w:p>
        </w:tc>
        <w:tc>
          <w:tcPr>
            <w:tcW w:w="543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Должность муниципальной службы, на которую кандидат состоит</w:t>
            </w:r>
          </w:p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в кадровом резерве для замещения вакантных должностей муниципальной службы в комитете по управлению муниципальным имуществом города Ставрополя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Год</w:t>
            </w:r>
          </w:p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рождения</w:t>
            </w:r>
          </w:p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кандидата</w:t>
            </w:r>
          </w:p>
        </w:tc>
      </w:tr>
      <w:tr w:rsidR="00603E41" w:rsidRPr="00AF7F0E" w:rsidTr="00603E41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1</w:t>
            </w:r>
          </w:p>
        </w:tc>
        <w:tc>
          <w:tcPr>
            <w:tcW w:w="543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4</w:t>
            </w:r>
          </w:p>
        </w:tc>
      </w:tr>
      <w:tr w:rsidR="00603E41" w:rsidRPr="00AF7F0E" w:rsidTr="00896142">
        <w:tc>
          <w:tcPr>
            <w:tcW w:w="9371" w:type="dxa"/>
            <w:gridSpan w:val="4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603E41" w:rsidRPr="00AF7F0E" w:rsidRDefault="00603E41" w:rsidP="00603E41">
            <w:pPr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b/>
                <w:bCs/>
                <w:color w:val="3A3A3A"/>
                <w:sz w:val="28"/>
                <w:szCs w:val="28"/>
              </w:rPr>
              <w:t>О</w:t>
            </w:r>
            <w:r>
              <w:rPr>
                <w:b/>
                <w:bCs/>
                <w:color w:val="3A3A3A"/>
                <w:sz w:val="28"/>
                <w:szCs w:val="28"/>
              </w:rPr>
              <w:t>тдел аренды земельных участков</w:t>
            </w:r>
          </w:p>
        </w:tc>
      </w:tr>
      <w:tr w:rsidR="002D4A13" w:rsidRPr="00AF7F0E" w:rsidTr="00603E41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D4A13" w:rsidRPr="00AF7F0E" w:rsidRDefault="006B0404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</w:t>
            </w:r>
          </w:p>
        </w:tc>
        <w:tc>
          <w:tcPr>
            <w:tcW w:w="543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D4A13" w:rsidRPr="00AF7F0E" w:rsidRDefault="002D4A13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Заместитель руководителя отдела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D4A13" w:rsidRDefault="002D4A13" w:rsidP="00576843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Абонеев Никита Юрьевич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D4A13" w:rsidRPr="00AF7F0E" w:rsidRDefault="002D4A13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1989</w:t>
            </w:r>
          </w:p>
        </w:tc>
      </w:tr>
      <w:tr w:rsidR="00283AD0" w:rsidRPr="00AF7F0E" w:rsidTr="00603E41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283AD0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2</w:t>
            </w:r>
          </w:p>
        </w:tc>
        <w:tc>
          <w:tcPr>
            <w:tcW w:w="543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283AD0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 xml:space="preserve">Консультант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283AD0" w:rsidP="00576843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Кудинова Елена Николаевна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283AD0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1986</w:t>
            </w:r>
          </w:p>
        </w:tc>
      </w:tr>
      <w:tr w:rsidR="0072471A" w:rsidRPr="00AF7F0E" w:rsidTr="006B00FF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72471A" w:rsidRDefault="0072471A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</w:p>
        </w:tc>
        <w:tc>
          <w:tcPr>
            <w:tcW w:w="8978" w:type="dxa"/>
            <w:gridSpan w:val="3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72471A" w:rsidRPr="0072471A" w:rsidRDefault="0072471A" w:rsidP="0072471A">
            <w:pPr>
              <w:pStyle w:val="a3"/>
              <w:spacing w:before="0" w:beforeAutospacing="0" w:after="0" w:afterAutospacing="0"/>
              <w:jc w:val="center"/>
              <w:rPr>
                <w:b/>
                <w:color w:val="3A3A3A"/>
                <w:sz w:val="28"/>
                <w:szCs w:val="28"/>
              </w:rPr>
            </w:pPr>
            <w:r>
              <w:rPr>
                <w:b/>
                <w:color w:val="3A3A3A"/>
                <w:sz w:val="28"/>
                <w:szCs w:val="28"/>
              </w:rPr>
              <w:t>Отдел правового обеспечения деятельности комитета</w:t>
            </w:r>
          </w:p>
        </w:tc>
      </w:tr>
      <w:tr w:rsidR="0072471A" w:rsidRPr="00AF7F0E" w:rsidTr="00603E41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72471A" w:rsidRDefault="00283AD0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3</w:t>
            </w:r>
            <w:r w:rsidR="0072471A">
              <w:rPr>
                <w:color w:val="3A3A3A"/>
                <w:sz w:val="28"/>
                <w:szCs w:val="28"/>
              </w:rPr>
              <w:t>.</w:t>
            </w:r>
          </w:p>
        </w:tc>
        <w:tc>
          <w:tcPr>
            <w:tcW w:w="543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72471A" w:rsidRDefault="0072471A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Консультант отдела правового обеспечения комитета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72471A" w:rsidRDefault="0072471A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Боровкова Наталья Вячеславовна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72471A" w:rsidRDefault="0072471A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1982</w:t>
            </w:r>
          </w:p>
        </w:tc>
      </w:tr>
      <w:tr w:rsidR="00283AD0" w:rsidRPr="00AF7F0E" w:rsidTr="000E2C0A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283AD0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</w:p>
        </w:tc>
        <w:tc>
          <w:tcPr>
            <w:tcW w:w="8978" w:type="dxa"/>
            <w:gridSpan w:val="3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Pr="00283AD0" w:rsidRDefault="00283AD0" w:rsidP="00283AD0">
            <w:pPr>
              <w:pStyle w:val="a3"/>
              <w:spacing w:before="0" w:beforeAutospacing="0" w:after="0" w:afterAutospacing="0"/>
              <w:jc w:val="center"/>
              <w:rPr>
                <w:b/>
                <w:color w:val="3A3A3A"/>
                <w:sz w:val="28"/>
                <w:szCs w:val="28"/>
              </w:rPr>
            </w:pPr>
            <w:r>
              <w:rPr>
                <w:b/>
                <w:color w:val="3A3A3A"/>
                <w:sz w:val="28"/>
                <w:szCs w:val="28"/>
              </w:rPr>
              <w:t>Отдел претензионно-исковой работы</w:t>
            </w:r>
          </w:p>
        </w:tc>
      </w:tr>
      <w:tr w:rsidR="00283AD0" w:rsidRPr="00AF7F0E" w:rsidTr="00603E41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283AD0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4</w:t>
            </w:r>
          </w:p>
        </w:tc>
        <w:tc>
          <w:tcPr>
            <w:tcW w:w="543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283AD0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Руководитель отдела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283AD0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Семенова Рита Ивановна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283AD0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1986</w:t>
            </w:r>
          </w:p>
        </w:tc>
      </w:tr>
      <w:tr w:rsidR="00DD7379" w:rsidRPr="00AF7F0E" w:rsidTr="00A4076E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DD7379" w:rsidRDefault="00DD7379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</w:p>
        </w:tc>
        <w:tc>
          <w:tcPr>
            <w:tcW w:w="8978" w:type="dxa"/>
            <w:gridSpan w:val="3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DD7379" w:rsidRPr="00DD7379" w:rsidRDefault="00DD7379" w:rsidP="00DD7379">
            <w:pPr>
              <w:pStyle w:val="a3"/>
              <w:spacing w:before="0" w:beforeAutospacing="0" w:after="0" w:afterAutospacing="0"/>
              <w:jc w:val="center"/>
              <w:rPr>
                <w:b/>
                <w:color w:val="3A3A3A"/>
                <w:sz w:val="28"/>
                <w:szCs w:val="28"/>
              </w:rPr>
            </w:pPr>
            <w:r>
              <w:rPr>
                <w:b/>
                <w:color w:val="3A3A3A"/>
                <w:sz w:val="28"/>
                <w:szCs w:val="28"/>
              </w:rPr>
              <w:t>Отдел учета и ведения реестра муниципального имущества</w:t>
            </w:r>
          </w:p>
        </w:tc>
      </w:tr>
      <w:tr w:rsidR="00DD7379" w:rsidRPr="00AF7F0E" w:rsidTr="00603E41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DD7379" w:rsidRDefault="00DD7379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5</w:t>
            </w:r>
          </w:p>
        </w:tc>
        <w:tc>
          <w:tcPr>
            <w:tcW w:w="543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DD7379" w:rsidRDefault="00DD737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 xml:space="preserve">Консультант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DD7379" w:rsidRDefault="00DD737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Дроваль Сергей Владимирович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DD7379" w:rsidRDefault="00DD737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</w:p>
        </w:tc>
      </w:tr>
      <w:tr w:rsidR="000F3EBB" w:rsidRPr="00AF7F0E" w:rsidTr="000F3EBB">
        <w:tc>
          <w:tcPr>
            <w:tcW w:w="0" w:type="auto"/>
            <w:gridSpan w:val="4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576843" w:rsidP="00603E41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b/>
                <w:bCs/>
                <w:color w:val="3A3A3A"/>
                <w:sz w:val="28"/>
                <w:szCs w:val="28"/>
              </w:rPr>
              <w:t xml:space="preserve">                </w:t>
            </w:r>
          </w:p>
        </w:tc>
      </w:tr>
    </w:tbl>
    <w:p w:rsidR="006E7667" w:rsidRPr="00AF7F0E" w:rsidRDefault="006E7667">
      <w:pPr>
        <w:rPr>
          <w:sz w:val="28"/>
          <w:szCs w:val="28"/>
        </w:rPr>
      </w:pPr>
    </w:p>
    <w:sectPr w:rsidR="006E7667" w:rsidRPr="00AF7F0E" w:rsidSect="0073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0F3EBB"/>
    <w:rsid w:val="00074573"/>
    <w:rsid w:val="000B3746"/>
    <w:rsid w:val="000E53BC"/>
    <w:rsid w:val="000F3EBB"/>
    <w:rsid w:val="001317C7"/>
    <w:rsid w:val="00283AD0"/>
    <w:rsid w:val="002D4A13"/>
    <w:rsid w:val="003111D2"/>
    <w:rsid w:val="00312DB1"/>
    <w:rsid w:val="00345663"/>
    <w:rsid w:val="003B4329"/>
    <w:rsid w:val="003C69B4"/>
    <w:rsid w:val="003F365D"/>
    <w:rsid w:val="00452536"/>
    <w:rsid w:val="005444B2"/>
    <w:rsid w:val="005459A3"/>
    <w:rsid w:val="00576843"/>
    <w:rsid w:val="005965C2"/>
    <w:rsid w:val="005B472E"/>
    <w:rsid w:val="00603E41"/>
    <w:rsid w:val="00665DC9"/>
    <w:rsid w:val="006B0404"/>
    <w:rsid w:val="006E7667"/>
    <w:rsid w:val="006F4738"/>
    <w:rsid w:val="00703529"/>
    <w:rsid w:val="007072F5"/>
    <w:rsid w:val="0072471A"/>
    <w:rsid w:val="00725899"/>
    <w:rsid w:val="007345BD"/>
    <w:rsid w:val="00750B30"/>
    <w:rsid w:val="0076052C"/>
    <w:rsid w:val="00771842"/>
    <w:rsid w:val="007C1F8F"/>
    <w:rsid w:val="00815D46"/>
    <w:rsid w:val="00823E53"/>
    <w:rsid w:val="0086650E"/>
    <w:rsid w:val="00874B04"/>
    <w:rsid w:val="008D4C10"/>
    <w:rsid w:val="00A22B95"/>
    <w:rsid w:val="00A95597"/>
    <w:rsid w:val="00AD5218"/>
    <w:rsid w:val="00AF7F0E"/>
    <w:rsid w:val="00B53576"/>
    <w:rsid w:val="00B64653"/>
    <w:rsid w:val="00BC7DA4"/>
    <w:rsid w:val="00D677E3"/>
    <w:rsid w:val="00DA2C22"/>
    <w:rsid w:val="00DA78B5"/>
    <w:rsid w:val="00DD0022"/>
    <w:rsid w:val="00DD7379"/>
    <w:rsid w:val="00E301BF"/>
    <w:rsid w:val="00E9421A"/>
    <w:rsid w:val="00F82D78"/>
    <w:rsid w:val="00F94396"/>
    <w:rsid w:val="00FD41F0"/>
    <w:rsid w:val="00FD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5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3EBB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FD41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D4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Computer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User</dc:creator>
  <cp:lastModifiedBy>TV.Kurteva</cp:lastModifiedBy>
  <cp:revision>3</cp:revision>
  <cp:lastPrinted>2017-04-07T14:21:00Z</cp:lastPrinted>
  <dcterms:created xsi:type="dcterms:W3CDTF">2017-04-07T14:21:00Z</dcterms:created>
  <dcterms:modified xsi:type="dcterms:W3CDTF">2017-04-07T14:22:00Z</dcterms:modified>
</cp:coreProperties>
</file>